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233" w:rsidRPr="00802FEE" w:rsidRDefault="00B92233" w:rsidP="00B92233">
      <w:pPr>
        <w:spacing w:line="360" w:lineRule="auto"/>
        <w:jc w:val="left"/>
        <w:rPr>
          <w:rFonts w:ascii="Arial" w:hAnsi="Arial" w:cs="Arial"/>
          <w:b/>
          <w:sz w:val="24"/>
          <w:szCs w:val="24"/>
          <w:u w:val="single"/>
        </w:rPr>
      </w:pPr>
      <w:r w:rsidRPr="00802FEE">
        <w:rPr>
          <w:rFonts w:ascii="Arial" w:hAnsi="Arial" w:cs="Arial"/>
          <w:b/>
          <w:sz w:val="24"/>
          <w:szCs w:val="24"/>
          <w:u w:val="single"/>
        </w:rPr>
        <w:t>A h</w:t>
      </w:r>
      <w:r w:rsidRPr="00802FEE">
        <w:rPr>
          <w:rFonts w:ascii="Arial" w:hAnsi="Arial" w:cs="Arial"/>
          <w:b/>
          <w:bCs/>
          <w:sz w:val="24"/>
          <w:szCs w:val="24"/>
          <w:u w:val="single"/>
        </w:rPr>
        <w:t xml:space="preserve">elyi adókról szóló </w:t>
      </w:r>
      <w:r w:rsidRPr="00802FEE">
        <w:rPr>
          <w:rFonts w:ascii="Arial" w:hAnsi="Arial" w:cs="Arial"/>
          <w:b/>
          <w:sz w:val="24"/>
          <w:szCs w:val="24"/>
          <w:u w:val="single"/>
        </w:rPr>
        <w:t>8//2014(IX.29.) önkormányzati rendelet módosításáról</w:t>
      </w:r>
    </w:p>
    <w:p w:rsidR="00B92233" w:rsidRPr="00802FEE" w:rsidRDefault="00B92233" w:rsidP="00B92233">
      <w:pPr>
        <w:spacing w:line="360" w:lineRule="auto"/>
        <w:rPr>
          <w:rFonts w:ascii="Arial" w:hAnsi="Arial" w:cs="Arial"/>
          <w:sz w:val="24"/>
          <w:szCs w:val="24"/>
        </w:rPr>
      </w:pPr>
      <w:r w:rsidRPr="00802FEE">
        <w:rPr>
          <w:rFonts w:ascii="Arial" w:hAnsi="Arial" w:cs="Arial"/>
          <w:sz w:val="24"/>
          <w:szCs w:val="24"/>
        </w:rPr>
        <w:t>A Gazdasági Bizottság 2017. február 14</w:t>
      </w:r>
      <w:r>
        <w:rPr>
          <w:rFonts w:ascii="Arial" w:hAnsi="Arial" w:cs="Arial"/>
          <w:sz w:val="24"/>
          <w:szCs w:val="24"/>
        </w:rPr>
        <w:t>- i ülésén meg</w:t>
      </w:r>
      <w:r w:rsidRPr="00802FEE">
        <w:rPr>
          <w:rFonts w:ascii="Arial" w:hAnsi="Arial" w:cs="Arial"/>
          <w:sz w:val="24"/>
          <w:szCs w:val="24"/>
        </w:rPr>
        <w:t>tárgyalta a h</w:t>
      </w:r>
      <w:r>
        <w:rPr>
          <w:rFonts w:ascii="Arial" w:hAnsi="Arial" w:cs="Arial"/>
          <w:bCs/>
          <w:sz w:val="24"/>
          <w:szCs w:val="24"/>
        </w:rPr>
        <w:t xml:space="preserve">elyi adókról szóló </w:t>
      </w:r>
      <w:r w:rsidRPr="00802FEE">
        <w:rPr>
          <w:rFonts w:ascii="Arial" w:hAnsi="Arial" w:cs="Arial"/>
          <w:sz w:val="24"/>
          <w:szCs w:val="24"/>
        </w:rPr>
        <w:t xml:space="preserve">8//2014(IX.29.) önkormányzati rendelet módosítására </w:t>
      </w:r>
      <w:r>
        <w:rPr>
          <w:rFonts w:ascii="Arial" w:hAnsi="Arial" w:cs="Arial"/>
          <w:sz w:val="24"/>
          <w:szCs w:val="24"/>
        </w:rPr>
        <w:t xml:space="preserve"> tett javaslatot, azonban </w:t>
      </w:r>
      <w:r w:rsidRPr="00802FEE">
        <w:rPr>
          <w:rFonts w:ascii="Arial" w:hAnsi="Arial" w:cs="Arial"/>
          <w:sz w:val="24"/>
          <w:szCs w:val="24"/>
        </w:rPr>
        <w:t>2 igen sz</w:t>
      </w:r>
      <w:r>
        <w:rPr>
          <w:rFonts w:ascii="Arial" w:hAnsi="Arial" w:cs="Arial"/>
          <w:sz w:val="24"/>
          <w:szCs w:val="24"/>
        </w:rPr>
        <w:t xml:space="preserve">avazattal, 1 nem szavazattal, </w:t>
      </w:r>
      <w:r w:rsidRPr="00802FEE">
        <w:rPr>
          <w:rFonts w:ascii="Arial" w:hAnsi="Arial" w:cs="Arial"/>
          <w:sz w:val="24"/>
          <w:szCs w:val="24"/>
        </w:rPr>
        <w:t xml:space="preserve">1 tartózkodás mellett </w:t>
      </w:r>
      <w:r>
        <w:rPr>
          <w:rFonts w:ascii="Arial" w:hAnsi="Arial" w:cs="Arial"/>
          <w:sz w:val="24"/>
          <w:szCs w:val="24"/>
        </w:rPr>
        <w:t xml:space="preserve">a bizottság továbbra sem  élt  érdemi javaslattal. </w:t>
      </w:r>
    </w:p>
    <w:p w:rsidR="00B92233" w:rsidRDefault="00B92233" w:rsidP="00B92233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B92233" w:rsidRDefault="00B92233" w:rsidP="00B92233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B92233" w:rsidRPr="00890ED4" w:rsidRDefault="00B92233" w:rsidP="00B92233">
      <w:pPr>
        <w:spacing w:after="0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 xml:space="preserve">Berhida, 2017. február 15. </w:t>
      </w:r>
    </w:p>
    <w:p w:rsidR="00B92233" w:rsidRPr="00890ED4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890ED4">
        <w:rPr>
          <w:rFonts w:ascii="Arial" w:hAnsi="Arial" w:cs="Arial"/>
          <w:sz w:val="24"/>
          <w:szCs w:val="24"/>
        </w:rPr>
        <w:t>sk</w:t>
      </w:r>
      <w:proofErr w:type="spellEnd"/>
      <w:r w:rsidRPr="00890ED4">
        <w:rPr>
          <w:rFonts w:ascii="Arial" w:hAnsi="Arial" w:cs="Arial"/>
          <w:sz w:val="24"/>
          <w:szCs w:val="24"/>
        </w:rPr>
        <w:t xml:space="preserve">.            </w:t>
      </w:r>
    </w:p>
    <w:p w:rsidR="00B92233" w:rsidRPr="00890ED4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>bizottsági elnök</w:t>
      </w:r>
    </w:p>
    <w:p w:rsidR="00B92233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B92233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Csonka Ágnes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B92233" w:rsidRDefault="00B92233" w:rsidP="00B92233">
      <w:pPr>
        <w:rPr>
          <w:rFonts w:ascii="Arial" w:hAnsi="Arial" w:cs="Arial"/>
          <w:sz w:val="24"/>
          <w:szCs w:val="24"/>
        </w:rPr>
      </w:pPr>
    </w:p>
    <w:p w:rsidR="00B92233" w:rsidRDefault="00B92233" w:rsidP="00B92233">
      <w:pPr>
        <w:rPr>
          <w:rFonts w:ascii="Arial" w:hAnsi="Arial" w:cs="Arial"/>
          <w:sz w:val="24"/>
          <w:szCs w:val="24"/>
        </w:rPr>
      </w:pPr>
    </w:p>
    <w:p w:rsidR="00B92233" w:rsidRDefault="00B92233" w:rsidP="00B92233">
      <w:pPr>
        <w:pStyle w:val="Szvegtrzs"/>
        <w:rPr>
          <w:rFonts w:cs="Arial"/>
          <w:b/>
          <w:szCs w:val="24"/>
          <w:u w:val="single"/>
        </w:rPr>
      </w:pPr>
    </w:p>
    <w:p w:rsidR="00B92233" w:rsidRDefault="00B92233" w:rsidP="00B92233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B92233" w:rsidRDefault="00B92233" w:rsidP="00B92233">
      <w:pPr>
        <w:spacing w:line="360" w:lineRule="auto"/>
        <w:rPr>
          <w:rFonts w:ascii="Arial" w:hAnsi="Arial" w:cs="Arial"/>
          <w:sz w:val="24"/>
          <w:szCs w:val="24"/>
        </w:rPr>
      </w:pPr>
    </w:p>
    <w:p w:rsidR="00B92233" w:rsidRDefault="00B92233" w:rsidP="00B9223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</w:t>
      </w:r>
      <w:r w:rsidRPr="00802FEE">
        <w:rPr>
          <w:rFonts w:ascii="Arial" w:hAnsi="Arial" w:cs="Arial"/>
          <w:sz w:val="24"/>
          <w:szCs w:val="24"/>
        </w:rPr>
        <w:t xml:space="preserve"> Bizottság</w:t>
      </w:r>
      <w:r>
        <w:rPr>
          <w:rFonts w:ascii="Arial" w:hAnsi="Arial" w:cs="Arial"/>
          <w:sz w:val="24"/>
          <w:szCs w:val="24"/>
        </w:rPr>
        <w:t>a</w:t>
      </w:r>
      <w:r w:rsidRPr="00802FEE">
        <w:rPr>
          <w:rFonts w:ascii="Arial" w:hAnsi="Arial" w:cs="Arial"/>
          <w:sz w:val="24"/>
          <w:szCs w:val="24"/>
        </w:rPr>
        <w:t xml:space="preserve"> 2017. február 1</w:t>
      </w:r>
      <w:r>
        <w:rPr>
          <w:rFonts w:ascii="Arial" w:hAnsi="Arial" w:cs="Arial"/>
          <w:sz w:val="24"/>
          <w:szCs w:val="24"/>
        </w:rPr>
        <w:t xml:space="preserve">5- i ülésén </w:t>
      </w:r>
      <w:r w:rsidRPr="00802FEE">
        <w:rPr>
          <w:rFonts w:ascii="Arial" w:hAnsi="Arial" w:cs="Arial"/>
          <w:sz w:val="24"/>
          <w:szCs w:val="24"/>
        </w:rPr>
        <w:t>tárgyalta a h</w:t>
      </w:r>
      <w:r>
        <w:rPr>
          <w:rFonts w:ascii="Arial" w:hAnsi="Arial" w:cs="Arial"/>
          <w:bCs/>
          <w:sz w:val="24"/>
          <w:szCs w:val="24"/>
        </w:rPr>
        <w:t xml:space="preserve">elyi adókról szóló </w:t>
      </w:r>
      <w:r w:rsidRPr="00802FEE">
        <w:rPr>
          <w:rFonts w:ascii="Arial" w:hAnsi="Arial" w:cs="Arial"/>
          <w:sz w:val="24"/>
          <w:szCs w:val="24"/>
        </w:rPr>
        <w:t xml:space="preserve">8//2014(IX.29.) önkormányzati rendelet módosítására </w:t>
      </w:r>
      <w:r>
        <w:rPr>
          <w:rFonts w:ascii="Arial" w:hAnsi="Arial" w:cs="Arial"/>
          <w:sz w:val="24"/>
          <w:szCs w:val="24"/>
        </w:rPr>
        <w:t xml:space="preserve"> tett javaslatot és az alábbiakat javasolja a Képviselő-testületnek:</w:t>
      </w:r>
    </w:p>
    <w:p w:rsidR="00B92233" w:rsidRDefault="00B92233" w:rsidP="00B92233">
      <w:pPr>
        <w:spacing w:line="360" w:lineRule="auto"/>
        <w:rPr>
          <w:rFonts w:ascii="Arial" w:hAnsi="Arial" w:cs="Arial"/>
          <w:sz w:val="24"/>
          <w:szCs w:val="24"/>
        </w:rPr>
      </w:pPr>
    </w:p>
    <w:p w:rsidR="00B92233" w:rsidRDefault="00B92233" w:rsidP="00B92233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Bizottságunk elfogadásra ajánlja a helyi adókról szóló </w:t>
      </w:r>
      <w:r w:rsidRPr="00802FEE">
        <w:rPr>
          <w:rFonts w:ascii="Arial" w:hAnsi="Arial" w:cs="Arial"/>
          <w:sz w:val="24"/>
          <w:szCs w:val="24"/>
        </w:rPr>
        <w:t xml:space="preserve">8//2014(IX.29.) önkormányzati rendelet módosítására </w:t>
      </w:r>
      <w:r>
        <w:rPr>
          <w:rFonts w:ascii="Arial" w:hAnsi="Arial" w:cs="Arial"/>
          <w:sz w:val="24"/>
          <w:szCs w:val="24"/>
        </w:rPr>
        <w:t xml:space="preserve"> tett javaslatot.</w:t>
      </w:r>
    </w:p>
    <w:p w:rsidR="00B92233" w:rsidRDefault="00B92233" w:rsidP="00B92233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B92233" w:rsidRDefault="00B92233" w:rsidP="00B92233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B92233" w:rsidRPr="00890ED4" w:rsidRDefault="00B92233" w:rsidP="00B9223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február 16</w:t>
      </w:r>
      <w:r w:rsidRPr="00890ED4">
        <w:rPr>
          <w:rFonts w:ascii="Arial" w:hAnsi="Arial" w:cs="Arial"/>
          <w:sz w:val="24"/>
          <w:szCs w:val="24"/>
        </w:rPr>
        <w:t xml:space="preserve">. </w:t>
      </w:r>
    </w:p>
    <w:p w:rsidR="00B92233" w:rsidRPr="00890ED4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Kruppa József</w:t>
      </w:r>
      <w:r w:rsidRPr="00890E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0ED4">
        <w:rPr>
          <w:rFonts w:ascii="Arial" w:hAnsi="Arial" w:cs="Arial"/>
          <w:sz w:val="24"/>
          <w:szCs w:val="24"/>
        </w:rPr>
        <w:t>sk</w:t>
      </w:r>
      <w:proofErr w:type="spellEnd"/>
      <w:r w:rsidRPr="00890ED4">
        <w:rPr>
          <w:rFonts w:ascii="Arial" w:hAnsi="Arial" w:cs="Arial"/>
          <w:sz w:val="24"/>
          <w:szCs w:val="24"/>
        </w:rPr>
        <w:t xml:space="preserve">.            </w:t>
      </w:r>
    </w:p>
    <w:p w:rsidR="00B92233" w:rsidRPr="00890ED4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890ED4">
        <w:rPr>
          <w:rFonts w:ascii="Arial" w:hAnsi="Arial" w:cs="Arial"/>
          <w:sz w:val="24"/>
          <w:szCs w:val="24"/>
        </w:rPr>
        <w:t>bizottsági elnök</w:t>
      </w:r>
    </w:p>
    <w:p w:rsidR="00B92233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B92233" w:rsidRDefault="00B92233" w:rsidP="00B9223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Somogyi Nikoletta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B92233" w:rsidRDefault="00B92233" w:rsidP="00B92233">
      <w:pPr>
        <w:rPr>
          <w:rFonts w:ascii="Arial" w:hAnsi="Arial" w:cs="Arial"/>
          <w:sz w:val="24"/>
          <w:szCs w:val="24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D7E08"/>
    <w:multiLevelType w:val="hybridMultilevel"/>
    <w:tmpl w:val="E7E4B618"/>
    <w:lvl w:ilvl="0" w:tplc="CC1C0B82">
      <w:start w:val="1"/>
      <w:numFmt w:val="decimal"/>
      <w:lvlText w:val="%1.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233"/>
    <w:rsid w:val="00A60364"/>
    <w:rsid w:val="00B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2BF5E-883D-4FEE-93FC-28A9A4D5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B92233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B92233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B92233"/>
    <w:rPr>
      <w:rFonts w:ascii="Arial" w:eastAsia="Times New Roman" w:hAnsi="Arial" w:cs="Times New Roman"/>
      <w:sz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2017-02-17T09:59:00Z</dcterms:created>
  <dcterms:modified xsi:type="dcterms:W3CDTF">2017-02-17T10:00:00Z</dcterms:modified>
</cp:coreProperties>
</file>